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D01AB0">
        <w:rPr>
          <w:sz w:val="24"/>
          <w:szCs w:val="24"/>
        </w:rPr>
        <w:t>Красногорск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FA573A">
        <w:rPr>
          <w:sz w:val="24"/>
          <w:szCs w:val="24"/>
        </w:rPr>
        <w:t>«___»  ___________</w:t>
      </w:r>
      <w:r w:rsidRPr="006A780A">
        <w:rPr>
          <w:sz w:val="24"/>
          <w:szCs w:val="24"/>
        </w:rPr>
        <w:t xml:space="preserve"> 201</w:t>
      </w:r>
      <w:r w:rsidR="00D01AB0">
        <w:rPr>
          <w:sz w:val="24"/>
          <w:szCs w:val="24"/>
        </w:rPr>
        <w:t>7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D01AB0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Бабкин Олег Петрович</w:t>
      </w:r>
      <w:r w:rsidR="00752FDB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>
        <w:rPr>
          <w:sz w:val="24"/>
          <w:szCs w:val="24"/>
        </w:rPr>
        <w:t xml:space="preserve">ИНН </w:t>
      </w:r>
      <w:r w:rsidRPr="00D01AB0">
        <w:rPr>
          <w:sz w:val="24"/>
          <w:szCs w:val="24"/>
        </w:rPr>
        <w:t>381207241042</w:t>
      </w:r>
      <w:r w:rsidR="00752FDB" w:rsidRPr="006A780A">
        <w:rPr>
          <w:sz w:val="24"/>
          <w:szCs w:val="24"/>
        </w:rPr>
        <w:t xml:space="preserve">; СНИЛС </w:t>
      </w:r>
      <w:r w:rsidRPr="00D01AB0">
        <w:rPr>
          <w:sz w:val="24"/>
          <w:szCs w:val="24"/>
        </w:rPr>
        <w:t>133–201- 830 00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 w:rsidR="001F6059">
        <w:rPr>
          <w:sz w:val="24"/>
          <w:szCs w:val="24"/>
        </w:rPr>
        <w:t>ООО</w:t>
      </w:r>
      <w:r w:rsidR="00FB7053" w:rsidRPr="006A780A">
        <w:rPr>
          <w:sz w:val="24"/>
          <w:szCs w:val="24"/>
        </w:rPr>
        <w:t xml:space="preserve"> «</w:t>
      </w:r>
      <w:r>
        <w:rPr>
          <w:sz w:val="24"/>
          <w:szCs w:val="24"/>
        </w:rPr>
        <w:t>Трансаэро Турс Югра</w:t>
      </w:r>
      <w:r w:rsidR="00FB7053" w:rsidRPr="006A780A">
        <w:rPr>
          <w:sz w:val="24"/>
          <w:szCs w:val="24"/>
        </w:rPr>
        <w:t>» (</w:t>
      </w:r>
      <w:r w:rsidR="00DF66CF">
        <w:rPr>
          <w:sz w:val="24"/>
          <w:szCs w:val="24"/>
        </w:rPr>
        <w:t xml:space="preserve">ИНН </w:t>
      </w:r>
      <w:r w:rsidRPr="00D01AB0">
        <w:rPr>
          <w:sz w:val="24"/>
          <w:szCs w:val="24"/>
        </w:rPr>
        <w:t>8603126689</w:t>
      </w:r>
      <w:r w:rsidR="00FB7053" w:rsidRPr="000A34FA">
        <w:rPr>
          <w:sz w:val="24"/>
          <w:szCs w:val="24"/>
        </w:rPr>
        <w:t>)</w:t>
      </w:r>
      <w:r w:rsidR="00DF66CF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>как конкурсный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Решения </w:t>
      </w:r>
      <w:r w:rsidR="00DF66CF">
        <w:rPr>
          <w:sz w:val="24"/>
          <w:szCs w:val="24"/>
        </w:rPr>
        <w:t xml:space="preserve">Арбитражного суда </w:t>
      </w:r>
      <w:r w:rsidRPr="00D01AB0">
        <w:rPr>
          <w:sz w:val="24"/>
          <w:szCs w:val="24"/>
        </w:rPr>
        <w:t>Ханты-Мансийского автономного округа - Югры по делу №А75–4554/2016 от 14.11.2016г.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D01AB0" w:rsidRPr="00D01AB0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№____</w:t>
      </w:r>
      <w:r w:rsidRPr="006A780A">
        <w:rPr>
          <w:sz w:val="24"/>
          <w:szCs w:val="24"/>
        </w:rPr>
        <w:t xml:space="preserve"> в форме открытого </w:t>
      </w:r>
      <w:r w:rsidR="000A34FA">
        <w:rPr>
          <w:sz w:val="24"/>
          <w:szCs w:val="24"/>
        </w:rPr>
        <w:t>аукциона</w:t>
      </w:r>
      <w:r w:rsidR="00E473C1" w:rsidRPr="006A780A">
        <w:rPr>
          <w:sz w:val="24"/>
          <w:szCs w:val="24"/>
        </w:rPr>
        <w:t xml:space="preserve"> (как по составу участников, так и по форме подачи предложений)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Pr="006A780A">
        <w:rPr>
          <w:sz w:val="24"/>
          <w:szCs w:val="24"/>
        </w:rPr>
        <w:t xml:space="preserve"> </w:t>
      </w:r>
      <w:r w:rsidR="00DF66CF">
        <w:rPr>
          <w:sz w:val="24"/>
          <w:szCs w:val="24"/>
        </w:rPr>
        <w:t>ООО «</w:t>
      </w:r>
      <w:r w:rsidR="00D01AB0">
        <w:rPr>
          <w:sz w:val="24"/>
          <w:szCs w:val="24"/>
        </w:rPr>
        <w:t>Трансаэро Турс Югра</w:t>
      </w:r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 (</w:t>
      </w:r>
      <w:r w:rsidR="00D01AB0">
        <w:rPr>
          <w:sz w:val="24"/>
          <w:szCs w:val="24"/>
        </w:rPr>
        <w:t xml:space="preserve">ИНН </w:t>
      </w:r>
      <w:r w:rsidR="00D01AB0" w:rsidRPr="00D01AB0">
        <w:rPr>
          <w:sz w:val="24"/>
          <w:szCs w:val="24"/>
        </w:rPr>
        <w:t>8603126689</w:t>
      </w:r>
      <w:r w:rsidRPr="006A780A">
        <w:rPr>
          <w:sz w:val="24"/>
          <w:szCs w:val="24"/>
        </w:rPr>
        <w:t xml:space="preserve">), проводимых </w:t>
      </w:r>
      <w:r w:rsidR="0023191E">
        <w:rPr>
          <w:sz w:val="24"/>
          <w:szCs w:val="24"/>
        </w:rPr>
        <w:t>13</w:t>
      </w:r>
      <w:r w:rsidR="000A34FA">
        <w:rPr>
          <w:sz w:val="24"/>
          <w:szCs w:val="24"/>
        </w:rPr>
        <w:t xml:space="preserve"> </w:t>
      </w:r>
      <w:r w:rsidR="0023191E">
        <w:rPr>
          <w:sz w:val="24"/>
          <w:szCs w:val="24"/>
        </w:rPr>
        <w:t>октября</w:t>
      </w:r>
      <w:r w:rsidR="000A34FA">
        <w:rPr>
          <w:sz w:val="24"/>
          <w:szCs w:val="24"/>
        </w:rPr>
        <w:t xml:space="preserve"> 201</w:t>
      </w:r>
      <w:r w:rsidR="00D01AB0">
        <w:rPr>
          <w:sz w:val="24"/>
          <w:szCs w:val="24"/>
        </w:rPr>
        <w:t>7</w:t>
      </w:r>
      <w:r w:rsidRPr="006A780A">
        <w:rPr>
          <w:sz w:val="24"/>
          <w:szCs w:val="24"/>
        </w:rPr>
        <w:t xml:space="preserve"> г. в </w:t>
      </w:r>
      <w:r w:rsidR="000A34FA">
        <w:rPr>
          <w:sz w:val="24"/>
          <w:szCs w:val="24"/>
        </w:rPr>
        <w:t>10</w:t>
      </w:r>
      <w:r w:rsidRPr="006A780A">
        <w:rPr>
          <w:sz w:val="24"/>
          <w:szCs w:val="24"/>
        </w:rPr>
        <w:t xml:space="preserve"> часов </w:t>
      </w:r>
      <w:r w:rsidR="000A34FA">
        <w:rPr>
          <w:sz w:val="24"/>
          <w:szCs w:val="24"/>
        </w:rPr>
        <w:t xml:space="preserve">00 </w:t>
      </w:r>
      <w:r w:rsidRPr="006A780A">
        <w:rPr>
          <w:sz w:val="24"/>
          <w:szCs w:val="24"/>
        </w:rPr>
        <w:t xml:space="preserve">минут (время московское) на электронной площадке </w:t>
      </w:r>
      <w:r w:rsidRPr="000A34FA">
        <w:rPr>
          <w:sz w:val="24"/>
          <w:szCs w:val="24"/>
        </w:rPr>
        <w:t>ОАО «Инвестиционная компания «МЕТА»: http://www.meta-invest.ru. (далее – ЭП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D01AB0">
        <w:rPr>
          <w:sz w:val="24"/>
          <w:szCs w:val="24"/>
        </w:rPr>
        <w:t xml:space="preserve"> </w:t>
      </w:r>
      <w:r w:rsidR="003B17A8">
        <w:rPr>
          <w:sz w:val="24"/>
          <w:szCs w:val="24"/>
        </w:rPr>
        <w:t>2</w:t>
      </w:r>
      <w:r w:rsidR="00D01AB0">
        <w:rPr>
          <w:sz w:val="24"/>
          <w:szCs w:val="24"/>
        </w:rPr>
        <w:t>0% (</w:t>
      </w:r>
      <w:r w:rsidR="003B17A8">
        <w:rPr>
          <w:sz w:val="24"/>
          <w:szCs w:val="24"/>
        </w:rPr>
        <w:t>двадцать</w:t>
      </w:r>
      <w:r w:rsidR="00D01AB0">
        <w:rPr>
          <w:sz w:val="24"/>
          <w:szCs w:val="24"/>
        </w:rPr>
        <w:t xml:space="preserve"> процентов от начальной стоимости лота №__), что составляет</w:t>
      </w:r>
      <w:r w:rsidRPr="006A780A">
        <w:rPr>
          <w:sz w:val="24"/>
          <w:szCs w:val="24"/>
        </w:rPr>
        <w:t xml:space="preserve"> </w:t>
      </w:r>
      <w:r w:rsidR="00D01AB0" w:rsidRPr="00D01AB0">
        <w:rPr>
          <w:sz w:val="24"/>
          <w:szCs w:val="24"/>
        </w:rPr>
        <w:t>______________</w:t>
      </w:r>
      <w:r w:rsidRPr="006A780A">
        <w:rPr>
          <w:sz w:val="24"/>
          <w:szCs w:val="24"/>
        </w:rPr>
        <w:t xml:space="preserve"> </w:t>
      </w:r>
      <w:r w:rsidR="000A34FA">
        <w:rPr>
          <w:sz w:val="24"/>
          <w:szCs w:val="24"/>
        </w:rPr>
        <w:t xml:space="preserve">рублей </w:t>
      </w:r>
      <w:r w:rsidR="00D01AB0">
        <w:rPr>
          <w:sz w:val="24"/>
          <w:szCs w:val="24"/>
        </w:rPr>
        <w:t>_____</w:t>
      </w:r>
      <w:r w:rsidR="000A34FA">
        <w:rPr>
          <w:sz w:val="24"/>
          <w:szCs w:val="24"/>
        </w:rPr>
        <w:t xml:space="preserve"> копеек</w:t>
      </w:r>
      <w:r w:rsidRPr="006A780A">
        <w:rPr>
          <w:sz w:val="24"/>
          <w:szCs w:val="24"/>
        </w:rPr>
        <w:t xml:space="preserve"> на расчетный счет: </w:t>
      </w:r>
      <w:r w:rsidR="00DF66CF">
        <w:rPr>
          <w:sz w:val="24"/>
          <w:szCs w:val="24"/>
        </w:rPr>
        <w:t>Общество с ограниченной ответственностью «</w:t>
      </w:r>
      <w:r w:rsidR="00D01AB0">
        <w:rPr>
          <w:sz w:val="24"/>
          <w:szCs w:val="24"/>
        </w:rPr>
        <w:t>Трансаэро Турс Югра</w:t>
      </w:r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, ИНН </w:t>
      </w:r>
      <w:r w:rsidR="00D01AB0" w:rsidRPr="00D01AB0">
        <w:rPr>
          <w:sz w:val="24"/>
          <w:szCs w:val="24"/>
        </w:rPr>
        <w:t xml:space="preserve">8603126689 </w:t>
      </w:r>
      <w:r w:rsidRPr="006A780A">
        <w:rPr>
          <w:sz w:val="24"/>
          <w:szCs w:val="24"/>
        </w:rPr>
        <w:t xml:space="preserve">КПП </w:t>
      </w:r>
      <w:r w:rsidR="00D01AB0" w:rsidRPr="00D01AB0">
        <w:rPr>
          <w:sz w:val="24"/>
          <w:szCs w:val="24"/>
        </w:rPr>
        <w:t>860301001</w:t>
      </w:r>
      <w:r w:rsidRPr="006A780A">
        <w:rPr>
          <w:sz w:val="24"/>
          <w:szCs w:val="24"/>
        </w:rPr>
        <w:t xml:space="preserve">, ОГРН </w:t>
      </w:r>
      <w:r w:rsidR="00D01AB0" w:rsidRPr="00D01AB0">
        <w:rPr>
          <w:sz w:val="24"/>
          <w:szCs w:val="24"/>
        </w:rPr>
        <w:t>1058600623179</w:t>
      </w:r>
      <w:r w:rsidRPr="006A780A">
        <w:rPr>
          <w:sz w:val="24"/>
          <w:szCs w:val="24"/>
        </w:rPr>
        <w:t xml:space="preserve">, р/сч. </w:t>
      </w:r>
      <w:r w:rsidR="00D01AB0" w:rsidRPr="00D01AB0">
        <w:rPr>
          <w:sz w:val="24"/>
          <w:szCs w:val="24"/>
        </w:rPr>
        <w:t>40702810321001035993</w:t>
      </w:r>
      <w:r w:rsidRPr="006A780A">
        <w:rPr>
          <w:sz w:val="24"/>
          <w:szCs w:val="24"/>
        </w:rPr>
        <w:t xml:space="preserve">, в </w:t>
      </w:r>
      <w:r w:rsidR="00D01AB0" w:rsidRPr="00D01AB0">
        <w:rPr>
          <w:sz w:val="24"/>
          <w:szCs w:val="24"/>
        </w:rPr>
        <w:t>Филиал Центральный ПАО Банка "Открытие"</w:t>
      </w:r>
      <w:r w:rsidRPr="006A780A">
        <w:rPr>
          <w:sz w:val="24"/>
          <w:szCs w:val="24"/>
        </w:rPr>
        <w:t xml:space="preserve">, к/с </w:t>
      </w:r>
      <w:r w:rsidR="00D01AB0" w:rsidRPr="00D01AB0">
        <w:rPr>
          <w:sz w:val="24"/>
          <w:szCs w:val="24"/>
        </w:rPr>
        <w:t>30101810945250000297</w:t>
      </w:r>
      <w:r w:rsidRPr="006A780A">
        <w:rPr>
          <w:sz w:val="24"/>
          <w:szCs w:val="24"/>
        </w:rPr>
        <w:t xml:space="preserve">, БИК </w:t>
      </w:r>
      <w:r w:rsidR="00D01AB0" w:rsidRPr="00D01AB0">
        <w:rPr>
          <w:sz w:val="24"/>
          <w:szCs w:val="24"/>
        </w:rPr>
        <w:t>044525297</w:t>
      </w:r>
      <w:r w:rsidRPr="006A780A">
        <w:rPr>
          <w:sz w:val="24"/>
          <w:szCs w:val="24"/>
        </w:rPr>
        <w:t>,</w:t>
      </w:r>
      <w:r w:rsidR="007D5C89" w:rsidRPr="006A780A">
        <w:rPr>
          <w:sz w:val="24"/>
          <w:szCs w:val="24"/>
        </w:rPr>
        <w:t xml:space="preserve"> ИНН (Банка) </w:t>
      </w:r>
      <w:r w:rsidR="00D01AB0" w:rsidRPr="00D01AB0">
        <w:rPr>
          <w:sz w:val="24"/>
          <w:szCs w:val="24"/>
        </w:rPr>
        <w:t xml:space="preserve">7706092528 </w:t>
      </w:r>
      <w:r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23191E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6" w:anchor="YANDEX_20" w:history="1"/>
      <w:r w:rsidR="00FB7053" w:rsidRPr="006A780A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_12"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 участием </w:t>
      </w:r>
      <w:hyperlink r:id="rId7" w:anchor="YANDEX_14" w:history="1"/>
      <w:bookmarkStart w:id="1" w:name="YANDEX_14"/>
      <w:bookmarkEnd w:id="1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_13"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в </w:t>
      </w:r>
      <w:hyperlink r:id="rId8" w:anchor="YANDEX_15" w:history="1"/>
      <w:bookmarkStart w:id="2" w:name="YANDEX_15"/>
      <w:bookmarkEnd w:id="2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_14"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>торгах</w:t>
      </w:r>
      <w:hyperlink r:id="rId9" w:anchor="YANDEX_16" w:history="1"/>
      <w:r w:rsidR="00FB7053" w:rsidRPr="006A780A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B92BEE"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_15" </w:instrText>
      </w:r>
      <w:r w:rsidR="00B92BEE"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Pr="006A780A">
        <w:rPr>
          <w:sz w:val="24"/>
          <w:szCs w:val="24"/>
        </w:rPr>
        <w:t xml:space="preserve"> до </w:t>
      </w:r>
      <w:r w:rsidR="0023191E">
        <w:rPr>
          <w:sz w:val="24"/>
          <w:szCs w:val="24"/>
        </w:rPr>
        <w:t>11</w:t>
      </w:r>
      <w:r w:rsidR="000A34FA">
        <w:rPr>
          <w:sz w:val="24"/>
          <w:szCs w:val="24"/>
        </w:rPr>
        <w:t xml:space="preserve"> </w:t>
      </w:r>
      <w:r w:rsidR="0023191E">
        <w:rPr>
          <w:sz w:val="24"/>
          <w:szCs w:val="24"/>
        </w:rPr>
        <w:t>октября</w:t>
      </w:r>
      <w:bookmarkStart w:id="4" w:name="_GoBack"/>
      <w:bookmarkEnd w:id="4"/>
      <w:r w:rsidR="000A34FA">
        <w:rPr>
          <w:sz w:val="24"/>
          <w:szCs w:val="24"/>
        </w:rPr>
        <w:t xml:space="preserve"> 201</w:t>
      </w:r>
      <w:r w:rsidR="00D01AB0">
        <w:rPr>
          <w:sz w:val="24"/>
          <w:szCs w:val="24"/>
        </w:rPr>
        <w:t>7</w:t>
      </w:r>
      <w:r w:rsidR="007D5C89" w:rsidRPr="006A780A">
        <w:rPr>
          <w:sz w:val="24"/>
          <w:szCs w:val="24"/>
        </w:rPr>
        <w:t xml:space="preserve"> года включительно</w:t>
      </w:r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D01AB0">
        <w:rPr>
          <w:sz w:val="24"/>
          <w:szCs w:val="24"/>
        </w:rPr>
        <w:t xml:space="preserve"> и лот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01AB0">
        <w:rPr>
          <w:sz w:val="24"/>
          <w:szCs w:val="24"/>
        </w:rPr>
        <w:t>Московской</w:t>
      </w:r>
      <w:r w:rsidRPr="006A780A">
        <w:rPr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Организатор торгов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ООО «</w:t>
            </w:r>
            <w:r w:rsidR="00D01AB0">
              <w:rPr>
                <w:b/>
                <w:sz w:val="24"/>
                <w:szCs w:val="24"/>
              </w:rPr>
              <w:t>Трансаэро Турс Югра</w:t>
            </w:r>
            <w:r w:rsidRPr="005941BD">
              <w:rPr>
                <w:b/>
                <w:sz w:val="24"/>
                <w:szCs w:val="24"/>
              </w:rPr>
              <w:t>»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FA573A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57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628616, Ханты-Мансийский автономный округ – Югра, г. Нижневартовск, ул. Ленина, д. 9, корп. 1</w:t>
            </w:r>
          </w:p>
          <w:p w:rsidR="00921AC6" w:rsidRPr="005941BD" w:rsidRDefault="00921AC6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41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ИНН </w:t>
            </w:r>
            <w:r w:rsidR="00D01AB0" w:rsidRPr="00FA57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8603126689</w:t>
            </w:r>
            <w:r w:rsidRPr="005941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КПП </w:t>
            </w:r>
            <w:r w:rsidR="00D01AB0" w:rsidRPr="00FA57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860301001</w:t>
            </w:r>
          </w:p>
          <w:p w:rsidR="00921AC6" w:rsidRPr="005941BD" w:rsidRDefault="00921AC6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41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ОГРН </w:t>
            </w:r>
            <w:r w:rsidR="00D01AB0" w:rsidRPr="00FA57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1058600623179</w:t>
            </w: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Конкурсный управляющий</w:t>
            </w: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D01AB0">
              <w:rPr>
                <w:sz w:val="24"/>
                <w:szCs w:val="24"/>
              </w:rPr>
              <w:t>О.П. Бабкин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053"/>
    <w:rsid w:val="000A34FA"/>
    <w:rsid w:val="000E54EB"/>
    <w:rsid w:val="00125B86"/>
    <w:rsid w:val="001C77A1"/>
    <w:rsid w:val="001F24FA"/>
    <w:rsid w:val="001F6059"/>
    <w:rsid w:val="0023191E"/>
    <w:rsid w:val="002523C5"/>
    <w:rsid w:val="00297005"/>
    <w:rsid w:val="003B17A8"/>
    <w:rsid w:val="0048553E"/>
    <w:rsid w:val="00557770"/>
    <w:rsid w:val="005941BD"/>
    <w:rsid w:val="006A780A"/>
    <w:rsid w:val="00714684"/>
    <w:rsid w:val="00752FDB"/>
    <w:rsid w:val="00793060"/>
    <w:rsid w:val="007D5C89"/>
    <w:rsid w:val="00921AC6"/>
    <w:rsid w:val="00B92BEE"/>
    <w:rsid w:val="00C6142B"/>
    <w:rsid w:val="00D01AB0"/>
    <w:rsid w:val="00DF66CF"/>
    <w:rsid w:val="00E473C1"/>
    <w:rsid w:val="00F3306E"/>
    <w:rsid w:val="00FA573A"/>
    <w:rsid w:val="00FB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Название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Название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9612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RePack by Diakov</cp:lastModifiedBy>
  <cp:revision>2</cp:revision>
  <dcterms:created xsi:type="dcterms:W3CDTF">2017-08-30T04:07:00Z</dcterms:created>
  <dcterms:modified xsi:type="dcterms:W3CDTF">2017-08-30T04:07:00Z</dcterms:modified>
</cp:coreProperties>
</file>